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DD30" w14:textId="77777777" w:rsidR="00830ADB" w:rsidRDefault="00830ADB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22432812"/>
    </w:p>
    <w:p w14:paraId="5FF6EC04" w14:textId="65A9F7C3" w:rsidR="00522062" w:rsidRPr="00431384" w:rsidRDefault="00522062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Sygn. akt  IZP.26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F16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E32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.KA </w:t>
      </w:r>
      <w:bookmarkEnd w:id="0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31384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Załącznik nr 2</w:t>
      </w:r>
    </w:p>
    <w:p w14:paraId="1EC9421A" w14:textId="77777777" w:rsidR="00522062" w:rsidRDefault="00522062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FA46C" w14:textId="77777777" w:rsidR="00C671DC" w:rsidRDefault="00C671DC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9A175" w14:textId="77777777" w:rsidR="00522062" w:rsidRPr="00431384" w:rsidRDefault="00522062" w:rsidP="00E32E0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</w:t>
      </w: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danych) (Dz. U. UE L119 z dnia 4 maja 2016r., str. 1; zwanym dalej „RODO”) informujemy, że:</w:t>
      </w:r>
    </w:p>
    <w:p w14:paraId="68B3E051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</w:t>
      </w:r>
      <w:r w:rsidRPr="00431384">
        <w:rPr>
          <w:rFonts w:ascii="Times New Roman" w:eastAsia="Times New Roman" w:hAnsi="Times New Roman" w:cs="Times New Roman"/>
          <w:sz w:val="24"/>
          <w:szCs w:val="24"/>
        </w:rPr>
        <w:t>Gmina Lidzbark Warmiński, reprezentowana przez Wójta Gminy Lidzbark Warmiński z siedzibą ul. Krasickiego 1, 11-100 Lidzbark Warmiński;</w:t>
      </w:r>
    </w:p>
    <w:p w14:paraId="57B162F5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Danych Osobowych, z którym można się kontaktować pod adresem e-mail: </w:t>
      </w:r>
      <w:r w:rsidRPr="00431384"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>iod@warmiainkaso.pl</w:t>
      </w:r>
      <w:r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Z IOD można kontaktować się we wszystkich sprawach oraz dylematach związanych z ochroną danych osobowych.</w:t>
      </w:r>
    </w:p>
    <w:p w14:paraId="4B2E418C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przetwarzane będą na podstawie art. 6 ust. 1 lit. c RODO                w celu związanym z przedmiotowym postępowaniem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zakup/sprzedaż mienia ruchomego. W pozostałym zakresie Pani/Pana dane przetwarzane będą na podstawie zgody – art. 6 ust. 1 lit. a RODO. </w:t>
      </w:r>
    </w:p>
    <w:p w14:paraId="48956AF4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odbiorcami Pani/Pana danych osobowych będą osoby lub podmioty, którym udostępniona zostanie dokumentacja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431384">
        <w:rPr>
          <w:rFonts w:ascii="Times New Roman" w:eastAsia="Calibri" w:hAnsi="Times New Roman" w:cs="Times New Roman"/>
          <w:sz w:val="24"/>
          <w:szCs w:val="24"/>
        </w:rPr>
        <w:t>postępowania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 na podstawie obowiązujących przepisów prawa.</w:t>
      </w:r>
    </w:p>
    <w:p w14:paraId="2734FD57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przechowywane, przez okres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 lat od dnia zakończenia postępowania </w:t>
      </w:r>
      <w:r>
        <w:rPr>
          <w:rFonts w:ascii="Times New Roman" w:eastAsia="Calibri" w:hAnsi="Times New Roman" w:cs="Times New Roman"/>
          <w:sz w:val="24"/>
          <w:szCs w:val="24"/>
        </w:rPr>
        <w:t>zgodnie z kategorią przechowywania akt. W przypadku danych przetwarzanych na podstawie zgody będą one przechowywane do momentu jej wycofania.</w:t>
      </w:r>
    </w:p>
    <w:p w14:paraId="36E7BF42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obowiązek podania przez Panią/Pana danych osobowych bezpośrednio Pani/Pana dotyczących jest wymogiem związanym z udziałem w postępowaniu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</w:t>
      </w:r>
      <w:r w:rsidRPr="0043138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Niepodanie danych będzie skutkowało brakiem możliwości wzięcia udziału w postępowaniu. W przypadku danych przetwarzanych na podstawie zgody, ich podanie jest dobrowolne. </w:t>
      </w:r>
    </w:p>
    <w:p w14:paraId="73A119D8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w odniesieniu do Pani/Pana danych osobowych decyzje nie będą podejmowane                          w sposób zautomatyzowany, stosownie do art. 22 RODO.</w:t>
      </w:r>
    </w:p>
    <w:p w14:paraId="06696FA1" w14:textId="77777777" w:rsidR="00522062" w:rsidRPr="00816CDB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16CDB">
        <w:rPr>
          <w:rFonts w:ascii="Times New Roman" w:hAnsi="Times New Roman" w:cs="Times New Roman"/>
          <w:sz w:val="24"/>
          <w:szCs w:val="24"/>
        </w:rPr>
        <w:t>Zgodnie z RODO przysługuje Pani/Panu prawo do:</w:t>
      </w:r>
    </w:p>
    <w:p w14:paraId="15EC2638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 xml:space="preserve">- dostępu do swoich danych osobowych </w:t>
      </w:r>
      <w:bookmarkStart w:id="1" w:name="_Hlk29480380"/>
      <w:r w:rsidRPr="00816CDB">
        <w:rPr>
          <w:rFonts w:ascii="Times New Roman" w:hAnsi="Times New Roman" w:cs="Times New Roman"/>
          <w:szCs w:val="24"/>
        </w:rPr>
        <w:t>o ile odpowiedni przepis prawa nie stanowi inaczej</w:t>
      </w:r>
      <w:bookmarkEnd w:id="1"/>
      <w:r w:rsidRPr="00816CDB">
        <w:rPr>
          <w:rFonts w:ascii="Times New Roman" w:hAnsi="Times New Roman" w:cs="Times New Roman"/>
          <w:szCs w:val="24"/>
        </w:rPr>
        <w:t>;</w:t>
      </w:r>
    </w:p>
    <w:p w14:paraId="1F82E4B3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sprostowania swoich danych osobowych o ile odpowiedni przepis prawa nie stanowi inaczej;</w:t>
      </w:r>
    </w:p>
    <w:p w14:paraId="7B8C5CE6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usunięcia swoich danych osobowych o ile odpowiedni przepis prawa nie stanowi inaczej;</w:t>
      </w:r>
    </w:p>
    <w:p w14:paraId="52D4D465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ograniczenia przetwarzania swoich danych osobowych o ile odpowiedni przepis prawa nie stanowi inaczej;</w:t>
      </w:r>
    </w:p>
    <w:p w14:paraId="49E515CF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sprzeciwu wobec przetwarzania swoich danych osobowych;</w:t>
      </w:r>
    </w:p>
    <w:p w14:paraId="74828E59" w14:textId="2001917A" w:rsidR="00522062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skargi do organu nadzorczego, tj. Prezes UODO (na adres Urzędu Ochrony Danych Osobowych</w:t>
      </w:r>
      <w:r w:rsidR="00BE356B">
        <w:rPr>
          <w:rFonts w:ascii="Times New Roman" w:hAnsi="Times New Roman" w:cs="Times New Roman"/>
          <w:szCs w:val="24"/>
        </w:rPr>
        <w:t>)</w:t>
      </w:r>
      <w:r w:rsidRPr="00816CDB">
        <w:rPr>
          <w:rFonts w:ascii="Times New Roman" w:hAnsi="Times New Roman" w:cs="Times New Roman"/>
          <w:szCs w:val="24"/>
        </w:rPr>
        <w:t>;</w:t>
      </w:r>
    </w:p>
    <w:p w14:paraId="4F9BD89A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wycofania zgody w dowolnym terminie;</w:t>
      </w:r>
    </w:p>
    <w:p w14:paraId="1DC172B3" w14:textId="4465CA03" w:rsidR="00522062" w:rsidRPr="00E901BB" w:rsidRDefault="00522062" w:rsidP="00E901BB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sectPr w:rsidR="00522062" w:rsidRPr="00E901BB" w:rsidSect="00431384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FF63A" w14:textId="77777777" w:rsidR="00D21D44" w:rsidRDefault="00D21D44">
      <w:pPr>
        <w:spacing w:after="0" w:line="240" w:lineRule="auto"/>
      </w:pPr>
      <w:r>
        <w:separator/>
      </w:r>
    </w:p>
  </w:endnote>
  <w:endnote w:type="continuationSeparator" w:id="0">
    <w:p w14:paraId="1EB94485" w14:textId="77777777" w:rsidR="00D21D44" w:rsidRDefault="00D2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1199" w14:textId="456E5299" w:rsidR="00206612" w:rsidRDefault="00206612">
    <w:pPr>
      <w:pStyle w:val="Stopka"/>
      <w:jc w:val="right"/>
    </w:pPr>
  </w:p>
  <w:p w14:paraId="6CE7DE17" w14:textId="77777777" w:rsidR="00206612" w:rsidRDefault="00206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497A" w14:textId="77777777" w:rsidR="00D21D44" w:rsidRDefault="00D21D44">
      <w:pPr>
        <w:spacing w:after="0" w:line="240" w:lineRule="auto"/>
      </w:pPr>
      <w:r>
        <w:separator/>
      </w:r>
    </w:p>
  </w:footnote>
  <w:footnote w:type="continuationSeparator" w:id="0">
    <w:p w14:paraId="7E36D74F" w14:textId="77777777" w:rsidR="00D21D44" w:rsidRDefault="00D21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20A64"/>
    <w:multiLevelType w:val="multilevel"/>
    <w:tmpl w:val="AAB201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5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62"/>
    <w:rsid w:val="00036F27"/>
    <w:rsid w:val="00206612"/>
    <w:rsid w:val="00231213"/>
    <w:rsid w:val="002D491E"/>
    <w:rsid w:val="0032071E"/>
    <w:rsid w:val="00327CAA"/>
    <w:rsid w:val="003C549A"/>
    <w:rsid w:val="003D2760"/>
    <w:rsid w:val="00402B24"/>
    <w:rsid w:val="00436AB6"/>
    <w:rsid w:val="00511377"/>
    <w:rsid w:val="00522062"/>
    <w:rsid w:val="00564C52"/>
    <w:rsid w:val="005A0B03"/>
    <w:rsid w:val="00702A7D"/>
    <w:rsid w:val="00790A8E"/>
    <w:rsid w:val="00830ADB"/>
    <w:rsid w:val="008870E1"/>
    <w:rsid w:val="00887798"/>
    <w:rsid w:val="00981772"/>
    <w:rsid w:val="00A01B50"/>
    <w:rsid w:val="00AA6534"/>
    <w:rsid w:val="00AF678C"/>
    <w:rsid w:val="00B2116F"/>
    <w:rsid w:val="00B73CD2"/>
    <w:rsid w:val="00BB41B9"/>
    <w:rsid w:val="00BE356B"/>
    <w:rsid w:val="00C053E2"/>
    <w:rsid w:val="00C671DC"/>
    <w:rsid w:val="00CD55B5"/>
    <w:rsid w:val="00D21D44"/>
    <w:rsid w:val="00E32E02"/>
    <w:rsid w:val="00E874AF"/>
    <w:rsid w:val="00E901BB"/>
    <w:rsid w:val="00EE75E4"/>
    <w:rsid w:val="00F167D7"/>
    <w:rsid w:val="00F46F7C"/>
    <w:rsid w:val="00F5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90A5"/>
  <w15:chartTrackingRefBased/>
  <w15:docId w15:val="{90ADD03B-4E1C-4875-9132-F87042A4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06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2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06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22062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Times New Roman" w:hAnsi="Liberation Serif" w:cs="Mangal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32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424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23</cp:revision>
  <cp:lastPrinted>2025-12-19T13:30:00Z</cp:lastPrinted>
  <dcterms:created xsi:type="dcterms:W3CDTF">2023-11-02T10:26:00Z</dcterms:created>
  <dcterms:modified xsi:type="dcterms:W3CDTF">2025-12-19T13:31:00Z</dcterms:modified>
</cp:coreProperties>
</file>